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04" w:rsidRDefault="002A6E04" w:rsidP="002A6E04">
      <w:pPr>
        <w:jc w:val="center"/>
        <w:rPr>
          <w:b/>
          <w:sz w:val="24"/>
          <w:szCs w:val="24"/>
        </w:rPr>
      </w:pPr>
      <w:r w:rsidRPr="004B0D3E">
        <w:rPr>
          <w:b/>
          <w:sz w:val="24"/>
          <w:szCs w:val="24"/>
        </w:rPr>
        <w:t xml:space="preserve">График приема документов в первый класс в </w:t>
      </w:r>
      <w:r w:rsidRPr="004A772D">
        <w:rPr>
          <w:b/>
          <w:sz w:val="24"/>
          <w:szCs w:val="24"/>
          <w:u w:val="single"/>
        </w:rPr>
        <w:t>Пошехонском муниципальном районе</w:t>
      </w:r>
      <w:r w:rsidRPr="004B0D3E">
        <w:rPr>
          <w:b/>
          <w:sz w:val="24"/>
          <w:szCs w:val="24"/>
        </w:rPr>
        <w:t>.</w:t>
      </w:r>
    </w:p>
    <w:p w:rsidR="002A6E04" w:rsidRPr="004B0D3E" w:rsidRDefault="002A6E04" w:rsidP="002A6E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4B0D3E">
        <w:rPr>
          <w:sz w:val="24"/>
          <w:szCs w:val="24"/>
        </w:rPr>
        <w:t>(муниципальный район)</w:t>
      </w:r>
    </w:p>
    <w:p w:rsidR="002A6E04" w:rsidRDefault="002A6E04" w:rsidP="002A6E04">
      <w:pPr>
        <w:rPr>
          <w:b/>
          <w:sz w:val="24"/>
          <w:szCs w:val="24"/>
        </w:rPr>
      </w:pPr>
    </w:p>
    <w:p w:rsidR="002A6E04" w:rsidRPr="004B0D3E" w:rsidRDefault="002A6E04" w:rsidP="002A6E04">
      <w:pPr>
        <w:rPr>
          <w:b/>
          <w:sz w:val="24"/>
          <w:szCs w:val="24"/>
        </w:rPr>
      </w:pPr>
    </w:p>
    <w:tbl>
      <w:tblPr>
        <w:tblW w:w="146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1914"/>
        <w:gridCol w:w="1712"/>
        <w:gridCol w:w="1712"/>
        <w:gridCol w:w="1712"/>
        <w:gridCol w:w="2084"/>
        <w:gridCol w:w="1955"/>
      </w:tblGrid>
      <w:tr w:rsidR="002A6E04" w:rsidRPr="004B0D3E" w:rsidTr="00E26535">
        <w:trPr>
          <w:trHeight w:val="697"/>
        </w:trPr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2A6E04" w:rsidRPr="004A772D" w:rsidRDefault="002A6E04" w:rsidP="00E26535">
            <w:pPr>
              <w:jc w:val="center"/>
              <w:rPr>
                <w:b/>
                <w:sz w:val="24"/>
                <w:szCs w:val="24"/>
              </w:rPr>
            </w:pPr>
            <w:r w:rsidRPr="004A772D">
              <w:rPr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2A6E04" w:rsidRPr="004A772D" w:rsidRDefault="002A6E04" w:rsidP="00E26535">
            <w:pPr>
              <w:jc w:val="center"/>
              <w:rPr>
                <w:b/>
                <w:sz w:val="24"/>
                <w:szCs w:val="24"/>
              </w:rPr>
            </w:pPr>
            <w:r w:rsidRPr="004A772D">
              <w:rPr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084" w:type="dxa"/>
            <w:vMerge w:val="restart"/>
          </w:tcPr>
          <w:p w:rsidR="002A6E04" w:rsidRPr="004A772D" w:rsidRDefault="002A6E04" w:rsidP="00E26535">
            <w:pPr>
              <w:jc w:val="center"/>
              <w:rPr>
                <w:b/>
                <w:sz w:val="24"/>
                <w:szCs w:val="24"/>
              </w:rPr>
            </w:pPr>
            <w:r w:rsidRPr="004A772D">
              <w:rPr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1955" w:type="dxa"/>
            <w:vMerge w:val="restart"/>
          </w:tcPr>
          <w:p w:rsidR="002A6E04" w:rsidRPr="004A772D" w:rsidRDefault="002A6E04" w:rsidP="00E26535">
            <w:pPr>
              <w:jc w:val="center"/>
              <w:rPr>
                <w:b/>
                <w:sz w:val="24"/>
                <w:szCs w:val="24"/>
              </w:rPr>
            </w:pPr>
            <w:r w:rsidRPr="004A772D">
              <w:rPr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2A6E04" w:rsidRPr="004B0D3E" w:rsidTr="00E26535">
        <w:trPr>
          <w:trHeight w:val="1537"/>
        </w:trPr>
        <w:tc>
          <w:tcPr>
            <w:tcW w:w="3543" w:type="dxa"/>
            <w:vMerge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center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center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center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center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084" w:type="dxa"/>
            <w:vMerge/>
          </w:tcPr>
          <w:p w:rsidR="002A6E04" w:rsidRPr="004A772D" w:rsidRDefault="002A6E04" w:rsidP="00E2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 w:rsidRPr="004A772D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1914" w:type="dxa"/>
          </w:tcPr>
          <w:p w:rsidR="002A6E04" w:rsidRDefault="002A6E04" w:rsidP="00E26535">
            <w:r w:rsidRPr="009563F8"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B666E1">
              <w:rPr>
                <w:sz w:val="24"/>
                <w:szCs w:val="24"/>
              </w:rPr>
              <w:t>01.08.2019.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15.00.-16.00.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№2 г. Пошехонье</w:t>
            </w:r>
          </w:p>
        </w:tc>
        <w:tc>
          <w:tcPr>
            <w:tcW w:w="1914" w:type="dxa"/>
          </w:tcPr>
          <w:p w:rsidR="002A6E04" w:rsidRDefault="002A6E04" w:rsidP="00E26535">
            <w:r>
              <w:rPr>
                <w:sz w:val="24"/>
                <w:szCs w:val="24"/>
              </w:rPr>
              <w:t>20.01.</w:t>
            </w:r>
            <w:r w:rsidRPr="009563F8">
              <w:rPr>
                <w:sz w:val="24"/>
                <w:szCs w:val="24"/>
              </w:rPr>
              <w:t>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>
              <w:rPr>
                <w:sz w:val="24"/>
                <w:szCs w:val="24"/>
              </w:rPr>
              <w:t>01</w:t>
            </w:r>
            <w:r w:rsidRPr="00D4666F">
              <w:rPr>
                <w:sz w:val="24"/>
                <w:szCs w:val="24"/>
              </w:rPr>
              <w:t>.05.2019.</w:t>
            </w:r>
          </w:p>
        </w:tc>
        <w:tc>
          <w:tcPr>
            <w:tcW w:w="1712" w:type="dxa"/>
          </w:tcPr>
          <w:p w:rsidR="002A6E04" w:rsidRDefault="002A6E04" w:rsidP="00E26535">
            <w:r w:rsidRPr="00B666E1">
              <w:rPr>
                <w:sz w:val="24"/>
                <w:szCs w:val="24"/>
              </w:rPr>
              <w:t>01.08.2019.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08.00.-16.00.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08.00.-16.00.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Белосельская СШ</w:t>
            </w:r>
          </w:p>
        </w:tc>
        <w:tc>
          <w:tcPr>
            <w:tcW w:w="1914" w:type="dxa"/>
          </w:tcPr>
          <w:p w:rsidR="002A6E04" w:rsidRDefault="002A6E04" w:rsidP="00E26535">
            <w:r w:rsidRPr="009563F8"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4728BD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Гаютинская СШ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4728BD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15.00.-16.30.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Ермаковская СШ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4728BD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09.00.-12.00.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09.00.-10.00.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Колодниская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4728BD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4728BD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Юдинская СШ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>
              <w:rPr>
                <w:sz w:val="24"/>
                <w:szCs w:val="24"/>
              </w:rPr>
              <w:t>17</w:t>
            </w:r>
            <w:r w:rsidRPr="00B666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666E1">
              <w:rPr>
                <w:sz w:val="24"/>
                <w:szCs w:val="24"/>
              </w:rPr>
              <w:t>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D35DBC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Кременевская ОШ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D35DBC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08.30.-16.30.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09.00.-09.45.</w:t>
            </w:r>
          </w:p>
        </w:tc>
      </w:tr>
      <w:tr w:rsidR="002A6E04" w:rsidRPr="004B0D3E" w:rsidTr="00E26535">
        <w:trPr>
          <w:trHeight w:val="316"/>
        </w:trPr>
        <w:tc>
          <w:tcPr>
            <w:tcW w:w="3543" w:type="dxa"/>
            <w:tcBorders>
              <w:left w:val="single" w:sz="4" w:space="0" w:color="auto"/>
            </w:tcBorders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Пятницкая ОШ</w:t>
            </w:r>
          </w:p>
        </w:tc>
        <w:tc>
          <w:tcPr>
            <w:tcW w:w="191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01.02.2019.</w:t>
            </w:r>
          </w:p>
        </w:tc>
        <w:tc>
          <w:tcPr>
            <w:tcW w:w="1712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01.07.2019.</w:t>
            </w:r>
          </w:p>
        </w:tc>
        <w:tc>
          <w:tcPr>
            <w:tcW w:w="1712" w:type="dxa"/>
          </w:tcPr>
          <w:p w:rsidR="002A6E04" w:rsidRDefault="002A6E04" w:rsidP="00E26535">
            <w:r w:rsidRPr="00FC0ABD">
              <w:rPr>
                <w:sz w:val="24"/>
                <w:szCs w:val="24"/>
              </w:rPr>
              <w:t>01.05.2019.</w:t>
            </w:r>
          </w:p>
        </w:tc>
        <w:tc>
          <w:tcPr>
            <w:tcW w:w="1712" w:type="dxa"/>
          </w:tcPr>
          <w:p w:rsidR="002A6E04" w:rsidRDefault="002A6E04" w:rsidP="00E26535">
            <w:r w:rsidRPr="00D35DBC">
              <w:rPr>
                <w:sz w:val="24"/>
                <w:szCs w:val="24"/>
              </w:rPr>
              <w:t>17.07.2019.</w:t>
            </w:r>
          </w:p>
        </w:tc>
        <w:tc>
          <w:tcPr>
            <w:tcW w:w="2084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10.00.-15.00.</w:t>
            </w:r>
          </w:p>
        </w:tc>
        <w:tc>
          <w:tcPr>
            <w:tcW w:w="1955" w:type="dxa"/>
          </w:tcPr>
          <w:p w:rsidR="002A6E04" w:rsidRPr="004A772D" w:rsidRDefault="002A6E04" w:rsidP="00E26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12.00.-15.00.</w:t>
            </w:r>
          </w:p>
        </w:tc>
      </w:tr>
    </w:tbl>
    <w:p w:rsidR="002A6E04" w:rsidRPr="004B0D3E" w:rsidRDefault="002A6E04" w:rsidP="002A6E04">
      <w:pPr>
        <w:jc w:val="center"/>
        <w:rPr>
          <w:szCs w:val="28"/>
        </w:rPr>
      </w:pPr>
    </w:p>
    <w:p w:rsidR="002A6E04" w:rsidRDefault="002A6E04" w:rsidP="002A6E04">
      <w:pPr>
        <w:jc w:val="center"/>
      </w:pPr>
    </w:p>
    <w:p w:rsidR="00510531" w:rsidRDefault="00510531">
      <w:bookmarkStart w:id="0" w:name="_GoBack"/>
      <w:bookmarkEnd w:id="0"/>
    </w:p>
    <w:sectPr w:rsidR="00510531" w:rsidSect="004A77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2A6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C"/>
    <w:rsid w:val="002543BC"/>
    <w:rsid w:val="002A6E04"/>
    <w:rsid w:val="005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0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E04"/>
  </w:style>
  <w:style w:type="paragraph" w:styleId="a5">
    <w:name w:val="footer"/>
    <w:basedOn w:val="a"/>
    <w:link w:val="a6"/>
    <w:uiPriority w:val="99"/>
    <w:unhideWhenUsed/>
    <w:rsid w:val="002A6E0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E0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E04"/>
  </w:style>
  <w:style w:type="paragraph" w:styleId="a5">
    <w:name w:val="footer"/>
    <w:basedOn w:val="a"/>
    <w:link w:val="a6"/>
    <w:uiPriority w:val="99"/>
    <w:unhideWhenUsed/>
    <w:rsid w:val="002A6E04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2018-12-10T07:53:00Z</dcterms:created>
  <dcterms:modified xsi:type="dcterms:W3CDTF">2018-12-10T07:54:00Z</dcterms:modified>
</cp:coreProperties>
</file>